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5F" w:rsidRPr="00C56928" w:rsidRDefault="00C56928" w:rsidP="00E152A4">
      <w:pPr>
        <w:jc w:val="center"/>
        <w:rPr>
          <w:b/>
        </w:rPr>
      </w:pPr>
      <w:r w:rsidRPr="00C56928">
        <w:rPr>
          <w:b/>
        </w:rPr>
        <w:t xml:space="preserve">4.1.1 </w:t>
      </w:r>
      <w:r w:rsidR="00B06741">
        <w:rPr>
          <w:b/>
        </w:rPr>
        <w:t xml:space="preserve">Exercise 1 - </w:t>
      </w:r>
      <w:r w:rsidR="00E152A4" w:rsidRPr="00C56928">
        <w:rPr>
          <w:b/>
        </w:rPr>
        <w:t>Benzene</w:t>
      </w:r>
    </w:p>
    <w:p w:rsidR="00E152A4" w:rsidRDefault="00E152A4" w:rsidP="00E152A4">
      <w:r>
        <w:t>1)</w:t>
      </w:r>
      <w:r>
        <w:tab/>
        <w:t>Draw the structures of:</w:t>
      </w:r>
    </w:p>
    <w:p w:rsidR="00E152A4" w:rsidRDefault="00E152A4" w:rsidP="00E152A4">
      <w:pPr>
        <w:ind w:firstLine="720"/>
      </w:pPr>
      <w:r>
        <w:t xml:space="preserve">a) </w:t>
      </w:r>
      <w:r>
        <w:tab/>
        <w:t>cyclohexane</w:t>
      </w:r>
    </w:p>
    <w:p w:rsidR="00E152A4" w:rsidRDefault="00E152A4" w:rsidP="00E152A4"/>
    <w:p w:rsidR="00C56928" w:rsidRDefault="00C56928" w:rsidP="00E152A4">
      <w:bookmarkStart w:id="0" w:name="_GoBack"/>
      <w:bookmarkEnd w:id="0"/>
    </w:p>
    <w:p w:rsidR="00C56928" w:rsidRDefault="00C56928" w:rsidP="00E152A4"/>
    <w:p w:rsidR="00E152A4" w:rsidRDefault="00E152A4" w:rsidP="00E152A4">
      <w:pPr>
        <w:ind w:firstLine="720"/>
      </w:pPr>
      <w:r>
        <w:t xml:space="preserve">b) </w:t>
      </w:r>
      <w:r>
        <w:tab/>
        <w:t>cyclohexene</w:t>
      </w:r>
    </w:p>
    <w:p w:rsidR="00E152A4" w:rsidRDefault="00E152A4" w:rsidP="00E152A4"/>
    <w:p w:rsidR="00C56928" w:rsidRDefault="00C56928" w:rsidP="00E152A4"/>
    <w:p w:rsidR="00C56928" w:rsidRDefault="00C56928" w:rsidP="00E152A4"/>
    <w:p w:rsidR="00E152A4" w:rsidRDefault="00E152A4" w:rsidP="00E152A4">
      <w:pPr>
        <w:ind w:firstLine="720"/>
      </w:pPr>
      <w:r>
        <w:t>c)</w:t>
      </w:r>
      <w:r>
        <w:tab/>
        <w:t>cyclohex-1,3,5-triene</w:t>
      </w:r>
      <w:r w:rsidR="009228E4">
        <w:t xml:space="preserve"> (</w:t>
      </w:r>
      <w:proofErr w:type="spellStart"/>
      <w:r w:rsidR="009228E4">
        <w:t>Kekulé</w:t>
      </w:r>
      <w:proofErr w:type="spellEnd"/>
      <w:r w:rsidR="009228E4">
        <w:t xml:space="preserve"> model of benzene)</w:t>
      </w:r>
    </w:p>
    <w:p w:rsidR="00E152A4" w:rsidRDefault="00E152A4" w:rsidP="00E152A4"/>
    <w:p w:rsidR="00C56928" w:rsidRDefault="00C56928" w:rsidP="00E152A4"/>
    <w:p w:rsidR="00C56928" w:rsidRDefault="00C56928" w:rsidP="00E152A4"/>
    <w:p w:rsidR="00C56928" w:rsidRDefault="00E152A4" w:rsidP="00E152A4">
      <w:r>
        <w:t>2)</w:t>
      </w:r>
      <w:r>
        <w:tab/>
      </w:r>
      <w:r w:rsidR="00C56928" w:rsidRPr="00C56928">
        <w:rPr>
          <w:b/>
        </w:rPr>
        <w:t>Structure of Benzene</w:t>
      </w:r>
    </w:p>
    <w:p w:rsidR="00E152A4" w:rsidRDefault="00C56928" w:rsidP="00E152A4">
      <w:r>
        <w:t>a)</w:t>
      </w:r>
      <w:r>
        <w:tab/>
      </w:r>
      <w:r w:rsidR="009228E4">
        <w:t>Describe the structure and bonding in benzene.</w:t>
      </w:r>
    </w:p>
    <w:p w:rsidR="009228E4" w:rsidRDefault="009228E4" w:rsidP="00E152A4"/>
    <w:p w:rsidR="009228E4" w:rsidRDefault="009228E4" w:rsidP="00E152A4"/>
    <w:p w:rsidR="00C56928" w:rsidRDefault="00C56928" w:rsidP="00E152A4"/>
    <w:p w:rsidR="00C56928" w:rsidRDefault="00C56928" w:rsidP="00E152A4"/>
    <w:p w:rsidR="009228E4" w:rsidRDefault="009228E4" w:rsidP="00E152A4">
      <w:r>
        <w:tab/>
      </w:r>
    </w:p>
    <w:p w:rsidR="00C56928" w:rsidRDefault="00C56928" w:rsidP="00E152A4">
      <w:r>
        <w:t>b)</w:t>
      </w:r>
      <w:r>
        <w:tab/>
        <w:t xml:space="preserve">Explain why this structure has a different shape from the </w:t>
      </w:r>
      <w:proofErr w:type="spellStart"/>
      <w:r>
        <w:t>Kekulé</w:t>
      </w:r>
      <w:proofErr w:type="spellEnd"/>
      <w:r>
        <w:t xml:space="preserve"> model.</w:t>
      </w:r>
    </w:p>
    <w:p w:rsidR="00C56928" w:rsidRDefault="00C56928" w:rsidP="00E152A4"/>
    <w:p w:rsidR="00C56928" w:rsidRDefault="00C56928" w:rsidP="00E152A4"/>
    <w:p w:rsidR="00C56928" w:rsidRDefault="00C56928" w:rsidP="00E152A4"/>
    <w:p w:rsidR="009228E4" w:rsidRDefault="009228E4" w:rsidP="00E152A4"/>
    <w:p w:rsidR="00C56928" w:rsidRDefault="00C56928">
      <w:r>
        <w:br w:type="page"/>
      </w:r>
    </w:p>
    <w:p w:rsidR="00C56928" w:rsidRDefault="00C56928" w:rsidP="00C56928">
      <w:r>
        <w:lastRenderedPageBreak/>
        <w:t>3)</w:t>
      </w:r>
      <w:r>
        <w:tab/>
      </w:r>
      <w:r w:rsidRPr="00A100BD">
        <w:rPr>
          <w:b/>
        </w:rPr>
        <w:t>Reactivity of Benzene</w:t>
      </w:r>
    </w:p>
    <w:p w:rsidR="00C56928" w:rsidRDefault="00C56928" w:rsidP="00C56928"/>
    <w:p w:rsidR="00C56928" w:rsidRDefault="009228E4" w:rsidP="00C56928">
      <w:pPr>
        <w:pStyle w:val="ListParagraph"/>
        <w:numPr>
          <w:ilvl w:val="0"/>
          <w:numId w:val="1"/>
        </w:numPr>
      </w:pPr>
      <w:r>
        <w:t>Explain how the π-electron density in benzene compares with the π-electron density in cyclohexene.</w:t>
      </w:r>
    </w:p>
    <w:p w:rsidR="00C56928" w:rsidRDefault="00C56928" w:rsidP="00C56928">
      <w:pPr>
        <w:pStyle w:val="ListParagraph"/>
        <w:ind w:left="1080"/>
      </w:pPr>
    </w:p>
    <w:p w:rsidR="00C56928" w:rsidRDefault="00C56928" w:rsidP="00C56928">
      <w:pPr>
        <w:pStyle w:val="ListParagraph"/>
        <w:ind w:left="1080"/>
      </w:pPr>
    </w:p>
    <w:p w:rsidR="00C56928" w:rsidRDefault="00C56928" w:rsidP="00C56928">
      <w:pPr>
        <w:pStyle w:val="ListParagraph"/>
        <w:ind w:left="1080"/>
      </w:pPr>
    </w:p>
    <w:p w:rsidR="00C56928" w:rsidRDefault="00C56928" w:rsidP="00C56928">
      <w:pPr>
        <w:pStyle w:val="ListParagraph"/>
        <w:ind w:left="1080"/>
      </w:pPr>
    </w:p>
    <w:p w:rsidR="00C56928" w:rsidRDefault="00C56928" w:rsidP="00C56928">
      <w:pPr>
        <w:pStyle w:val="ListParagraph"/>
        <w:ind w:left="1080"/>
      </w:pPr>
    </w:p>
    <w:p w:rsidR="009228E4" w:rsidRDefault="00A100BD" w:rsidP="00C56928">
      <w:pPr>
        <w:pStyle w:val="ListParagraph"/>
        <w:numPr>
          <w:ilvl w:val="0"/>
          <w:numId w:val="1"/>
        </w:numPr>
      </w:pPr>
      <w:r>
        <w:t>Hence explain why benzene reacts with bromine more readily than cyclohexane but less readily than cyclohexene.</w:t>
      </w:r>
    </w:p>
    <w:p w:rsidR="00C56928" w:rsidRDefault="00C56928" w:rsidP="009228E4">
      <w:pPr>
        <w:ind w:left="720"/>
      </w:pPr>
    </w:p>
    <w:p w:rsidR="00A100BD" w:rsidRDefault="00A100BD" w:rsidP="00A100BD"/>
    <w:p w:rsidR="00A100BD" w:rsidRDefault="00A100BD" w:rsidP="009228E4">
      <w:pPr>
        <w:ind w:left="720"/>
      </w:pPr>
    </w:p>
    <w:p w:rsidR="00C56928" w:rsidRDefault="00C56928" w:rsidP="009228E4">
      <w:pPr>
        <w:ind w:left="720"/>
      </w:pPr>
    </w:p>
    <w:p w:rsidR="00C56928" w:rsidRDefault="00A100BD" w:rsidP="00A100BD">
      <w:pPr>
        <w:pStyle w:val="ListParagraph"/>
        <w:numPr>
          <w:ilvl w:val="0"/>
          <w:numId w:val="1"/>
        </w:numPr>
      </w:pPr>
      <w:r>
        <w:t>The enthalpy of hydrogenation of cyclohexene is -120 kJmol</w:t>
      </w:r>
      <w:r>
        <w:rPr>
          <w:vertAlign w:val="superscript"/>
        </w:rPr>
        <w:t>-1</w:t>
      </w:r>
      <w:r>
        <w:t>.</w:t>
      </w:r>
    </w:p>
    <w:p w:rsidR="00A100BD" w:rsidRDefault="00A100BD" w:rsidP="00A100BD">
      <w:pPr>
        <w:ind w:left="1080"/>
      </w:pPr>
      <w:r>
        <w:t>Predict the enthalpy of hydrogenation of cyclohex-1,2,3-triene.</w:t>
      </w:r>
    </w:p>
    <w:p w:rsidR="00A100BD" w:rsidRDefault="00A100BD" w:rsidP="00A100BD">
      <w:pPr>
        <w:ind w:left="1080"/>
      </w:pPr>
    </w:p>
    <w:p w:rsidR="00A100BD" w:rsidRDefault="00A100BD" w:rsidP="00A100BD">
      <w:pPr>
        <w:ind w:left="1080"/>
      </w:pPr>
    </w:p>
    <w:p w:rsidR="00A100BD" w:rsidRDefault="00A100BD" w:rsidP="00A100BD">
      <w:pPr>
        <w:ind w:left="1080"/>
      </w:pPr>
    </w:p>
    <w:p w:rsidR="00A100BD" w:rsidRDefault="00A100BD" w:rsidP="00A100BD">
      <w:pPr>
        <w:ind w:left="1080"/>
      </w:pPr>
      <w:r>
        <w:t>The enthalpy of hydrogenation of benzene is -207 kJmol</w:t>
      </w:r>
      <w:r>
        <w:rPr>
          <w:vertAlign w:val="superscript"/>
        </w:rPr>
        <w:t>-1</w:t>
      </w:r>
      <w:r>
        <w:t>. What does this tell you about the benzene ring?</w:t>
      </w:r>
    </w:p>
    <w:p w:rsidR="00A100BD" w:rsidRDefault="00A100BD" w:rsidP="00A100BD">
      <w:pPr>
        <w:ind w:left="1080"/>
      </w:pPr>
    </w:p>
    <w:p w:rsidR="00A100BD" w:rsidRDefault="00A100BD" w:rsidP="00A100BD">
      <w:pPr>
        <w:ind w:left="1080"/>
      </w:pPr>
    </w:p>
    <w:p w:rsidR="00A100BD" w:rsidRDefault="00A100BD" w:rsidP="00A100BD">
      <w:pPr>
        <w:ind w:left="1080"/>
      </w:pPr>
    </w:p>
    <w:p w:rsidR="00A100BD" w:rsidRDefault="00A100BD" w:rsidP="00A100BD">
      <w:pPr>
        <w:ind w:left="1080"/>
      </w:pPr>
    </w:p>
    <w:p w:rsidR="00E152A4" w:rsidRDefault="00A100BD" w:rsidP="00A100BD">
      <w:pPr>
        <w:pStyle w:val="ListParagraph"/>
        <w:numPr>
          <w:ilvl w:val="0"/>
          <w:numId w:val="1"/>
        </w:numPr>
      </w:pPr>
      <w:r>
        <w:t>Explain why, despite being unsaturated, benzene does not readily undergo addition reactions.</w:t>
      </w:r>
    </w:p>
    <w:p w:rsidR="00A100BD" w:rsidRDefault="00A100BD" w:rsidP="00A100BD"/>
    <w:p w:rsidR="00A100BD" w:rsidRDefault="00A100BD" w:rsidP="00A100BD"/>
    <w:p w:rsidR="00A100BD" w:rsidRDefault="00A100BD" w:rsidP="00A100BD"/>
    <w:p w:rsidR="00A100BD" w:rsidRDefault="00A100BD">
      <w:r>
        <w:br w:type="page"/>
      </w:r>
    </w:p>
    <w:p w:rsidR="00E152A4" w:rsidRDefault="00A100BD" w:rsidP="00E152A4">
      <w:r>
        <w:lastRenderedPageBreak/>
        <w:t>4)</w:t>
      </w:r>
      <w:r>
        <w:tab/>
      </w:r>
      <w:r w:rsidRPr="00A100BD">
        <w:rPr>
          <w:b/>
        </w:rPr>
        <w:t>Summary of evidence for the structure of benzene</w:t>
      </w:r>
    </w:p>
    <w:p w:rsidR="00A100BD" w:rsidRDefault="00A100BD" w:rsidP="00E15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00BD" w:rsidTr="00A100BD">
        <w:tc>
          <w:tcPr>
            <w:tcW w:w="3116" w:type="dxa"/>
          </w:tcPr>
          <w:p w:rsidR="00A100BD" w:rsidRDefault="00A100BD" w:rsidP="00E152A4">
            <w:r>
              <w:t>Property</w:t>
            </w:r>
          </w:p>
        </w:tc>
        <w:tc>
          <w:tcPr>
            <w:tcW w:w="3117" w:type="dxa"/>
          </w:tcPr>
          <w:p w:rsidR="00A100BD" w:rsidRDefault="00A100BD" w:rsidP="00E152A4">
            <w:r>
              <w:t>Benzene</w:t>
            </w:r>
          </w:p>
        </w:tc>
        <w:tc>
          <w:tcPr>
            <w:tcW w:w="3117" w:type="dxa"/>
          </w:tcPr>
          <w:p w:rsidR="00A100BD" w:rsidRDefault="00A100BD" w:rsidP="00E152A4">
            <w:r>
              <w:t>Cyclohex-1,3,5-triene</w:t>
            </w:r>
          </w:p>
          <w:p w:rsidR="00A100BD" w:rsidRDefault="00A100BD" w:rsidP="007A31E3">
            <w:r>
              <w:t>(</w:t>
            </w:r>
            <w:proofErr w:type="spellStart"/>
            <w:r>
              <w:t>Kekul</w:t>
            </w:r>
            <w:r w:rsidR="007A31E3">
              <w:t>é</w:t>
            </w:r>
            <w:proofErr w:type="spellEnd"/>
            <w:r>
              <w:t xml:space="preserve"> structure)</w:t>
            </w:r>
          </w:p>
        </w:tc>
      </w:tr>
      <w:tr w:rsidR="00A100BD" w:rsidTr="00A100BD">
        <w:tc>
          <w:tcPr>
            <w:tcW w:w="3116" w:type="dxa"/>
          </w:tcPr>
          <w:p w:rsidR="00A100BD" w:rsidRDefault="007A31E3" w:rsidP="00E152A4">
            <w:r>
              <w:t>Shape</w:t>
            </w:r>
          </w:p>
          <w:p w:rsidR="007A31E3" w:rsidRDefault="007A31E3" w:rsidP="00E152A4"/>
          <w:p w:rsidR="007A31E3" w:rsidRDefault="007A31E3" w:rsidP="00E152A4"/>
          <w:p w:rsidR="007A31E3" w:rsidRDefault="007A31E3" w:rsidP="00E152A4"/>
        </w:tc>
        <w:tc>
          <w:tcPr>
            <w:tcW w:w="3117" w:type="dxa"/>
          </w:tcPr>
          <w:p w:rsidR="00A100BD" w:rsidRDefault="00A100BD" w:rsidP="00E152A4"/>
        </w:tc>
        <w:tc>
          <w:tcPr>
            <w:tcW w:w="3117" w:type="dxa"/>
          </w:tcPr>
          <w:p w:rsidR="00A100BD" w:rsidRDefault="00A100BD" w:rsidP="00E152A4"/>
        </w:tc>
      </w:tr>
      <w:tr w:rsidR="00A100BD" w:rsidTr="00A100BD">
        <w:tc>
          <w:tcPr>
            <w:tcW w:w="3116" w:type="dxa"/>
          </w:tcPr>
          <w:p w:rsidR="00A100BD" w:rsidRDefault="007A31E3" w:rsidP="00E152A4">
            <w:r>
              <w:t>Enthalpy of hydrogenation</w:t>
            </w:r>
          </w:p>
          <w:p w:rsidR="007A31E3" w:rsidRDefault="007A31E3" w:rsidP="00E152A4"/>
          <w:p w:rsidR="007A31E3" w:rsidRDefault="007A31E3" w:rsidP="00E152A4"/>
          <w:p w:rsidR="007A31E3" w:rsidRDefault="007A31E3" w:rsidP="00E152A4"/>
        </w:tc>
        <w:tc>
          <w:tcPr>
            <w:tcW w:w="3117" w:type="dxa"/>
          </w:tcPr>
          <w:p w:rsidR="00A100BD" w:rsidRDefault="00A100BD" w:rsidP="00E152A4"/>
        </w:tc>
        <w:tc>
          <w:tcPr>
            <w:tcW w:w="3117" w:type="dxa"/>
          </w:tcPr>
          <w:p w:rsidR="00A100BD" w:rsidRDefault="00A100BD" w:rsidP="00E152A4"/>
        </w:tc>
      </w:tr>
      <w:tr w:rsidR="00A100BD" w:rsidTr="00A100BD">
        <w:tc>
          <w:tcPr>
            <w:tcW w:w="3116" w:type="dxa"/>
          </w:tcPr>
          <w:p w:rsidR="00A100BD" w:rsidRDefault="007A31E3" w:rsidP="00E152A4">
            <w:r>
              <w:t>Reactivity with electrophiles</w:t>
            </w:r>
          </w:p>
          <w:p w:rsidR="007A31E3" w:rsidRDefault="007A31E3" w:rsidP="00E152A4"/>
          <w:p w:rsidR="007A31E3" w:rsidRDefault="007A31E3" w:rsidP="00E152A4"/>
          <w:p w:rsidR="007A31E3" w:rsidRDefault="007A31E3" w:rsidP="00E152A4"/>
        </w:tc>
        <w:tc>
          <w:tcPr>
            <w:tcW w:w="3117" w:type="dxa"/>
          </w:tcPr>
          <w:p w:rsidR="00A100BD" w:rsidRDefault="00A100BD" w:rsidP="00E152A4"/>
        </w:tc>
        <w:tc>
          <w:tcPr>
            <w:tcW w:w="3117" w:type="dxa"/>
          </w:tcPr>
          <w:p w:rsidR="00A100BD" w:rsidRDefault="00A100BD" w:rsidP="00E152A4"/>
        </w:tc>
      </w:tr>
      <w:tr w:rsidR="00A100BD" w:rsidTr="00A100BD">
        <w:tc>
          <w:tcPr>
            <w:tcW w:w="3116" w:type="dxa"/>
          </w:tcPr>
          <w:p w:rsidR="00A100BD" w:rsidRDefault="007A31E3" w:rsidP="00E152A4">
            <w:r>
              <w:t>Type of reaction</w:t>
            </w:r>
          </w:p>
          <w:p w:rsidR="007A31E3" w:rsidRDefault="007A31E3" w:rsidP="00E152A4"/>
          <w:p w:rsidR="007A31E3" w:rsidRDefault="007A31E3" w:rsidP="00E152A4"/>
          <w:p w:rsidR="007A31E3" w:rsidRDefault="007A31E3" w:rsidP="00E152A4"/>
        </w:tc>
        <w:tc>
          <w:tcPr>
            <w:tcW w:w="3117" w:type="dxa"/>
          </w:tcPr>
          <w:p w:rsidR="00A100BD" w:rsidRDefault="00A100BD" w:rsidP="00E152A4"/>
        </w:tc>
        <w:tc>
          <w:tcPr>
            <w:tcW w:w="3117" w:type="dxa"/>
          </w:tcPr>
          <w:p w:rsidR="00A100BD" w:rsidRDefault="00A100BD" w:rsidP="00E152A4"/>
        </w:tc>
      </w:tr>
    </w:tbl>
    <w:p w:rsidR="00A100BD" w:rsidRDefault="00A100BD" w:rsidP="00E152A4"/>
    <w:sectPr w:rsidR="00A1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1B"/>
    <w:multiLevelType w:val="hybridMultilevel"/>
    <w:tmpl w:val="43101066"/>
    <w:lvl w:ilvl="0" w:tplc="E2CE9D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A4"/>
    <w:rsid w:val="007A31E3"/>
    <w:rsid w:val="009228E4"/>
    <w:rsid w:val="00A100BD"/>
    <w:rsid w:val="00B06741"/>
    <w:rsid w:val="00B5725F"/>
    <w:rsid w:val="00C56928"/>
    <w:rsid w:val="00E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28"/>
    <w:pPr>
      <w:ind w:left="720"/>
      <w:contextualSpacing/>
    </w:pPr>
  </w:style>
  <w:style w:type="table" w:styleId="TableGrid">
    <w:name w:val="Table Grid"/>
    <w:basedOn w:val="TableNormal"/>
    <w:uiPriority w:val="39"/>
    <w:rsid w:val="00A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28"/>
    <w:pPr>
      <w:ind w:left="720"/>
      <w:contextualSpacing/>
    </w:pPr>
  </w:style>
  <w:style w:type="table" w:styleId="TableGrid">
    <w:name w:val="Table Grid"/>
    <w:basedOn w:val="TableNormal"/>
    <w:uiPriority w:val="39"/>
    <w:rsid w:val="00A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 - Stuart</cp:lastModifiedBy>
  <cp:revision>2</cp:revision>
  <dcterms:created xsi:type="dcterms:W3CDTF">2014-06-08T17:18:00Z</dcterms:created>
  <dcterms:modified xsi:type="dcterms:W3CDTF">2014-09-27T13:54:00Z</dcterms:modified>
</cp:coreProperties>
</file>